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EC" w:rsidRPr="00EF4009" w:rsidRDefault="00F566EC" w:rsidP="00FB4669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00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F566EC" w:rsidRPr="00B11074" w:rsidRDefault="00F566EC" w:rsidP="00FB4669">
      <w:pPr>
        <w:spacing w:after="0" w:line="240" w:lineRule="exact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заседания </w:t>
      </w:r>
      <w:r w:rsidR="00FB4669" w:rsidRPr="009667C2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 помощи и реализации законодательства в сфере обязательного медицинского страхования на территории Хабаровского края</w:t>
      </w:r>
      <w:r w:rsidR="00FB4669">
        <w:rPr>
          <w:rFonts w:ascii="Times New Roman" w:eastAsia="Calibri" w:hAnsi="Times New Roman" w:cs="Times New Roman"/>
          <w:sz w:val="27"/>
          <w:szCs w:val="27"/>
        </w:rPr>
        <w:t xml:space="preserve"> в форме </w:t>
      </w:r>
      <w:r>
        <w:rPr>
          <w:rFonts w:ascii="Times New Roman" w:eastAsia="Calibri" w:hAnsi="Times New Roman" w:cs="Times New Roman"/>
          <w:sz w:val="27"/>
          <w:szCs w:val="27"/>
        </w:rPr>
        <w:t>«Дня эксперта»</w:t>
      </w:r>
    </w:p>
    <w:p w:rsidR="00F566EC" w:rsidRPr="00B11074" w:rsidRDefault="00F566EC" w:rsidP="00FB4669">
      <w:pPr>
        <w:spacing w:after="0" w:line="240" w:lineRule="exact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B4669" w:rsidRDefault="00F566EC" w:rsidP="00FB46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теме: </w:t>
      </w:r>
      <w:r w:rsidRPr="001308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Актуальные вопросы организации контроля объемов, сроков, качества и условий предоставления медицинской помощи по обязательному медицинскому страхованию</w:t>
      </w:r>
      <w:r w:rsidR="00FB4669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 xml:space="preserve">б организации и проведении контроля объемов, сроков, качества и условий предоставления медицинской помощи по случаям </w:t>
      </w:r>
      <w:r w:rsidRPr="008F7778">
        <w:rPr>
          <w:rFonts w:ascii="Times New Roman" w:hAnsi="Times New Roman"/>
          <w:sz w:val="28"/>
          <w:szCs w:val="28"/>
        </w:rPr>
        <w:t>оказания медицинской помощи детям с острой респираторной вирусной инфекцией (</w:t>
      </w:r>
      <w:proofErr w:type="gramStart"/>
      <w:r w:rsidRPr="008F7778">
        <w:rPr>
          <w:rFonts w:ascii="Times New Roman" w:hAnsi="Times New Roman"/>
          <w:sz w:val="28"/>
          <w:szCs w:val="28"/>
        </w:rPr>
        <w:t>острый</w:t>
      </w:r>
      <w:proofErr w:type="gramEnd"/>
      <w:r w:rsidRPr="008F7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778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Pr="008F77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F566EC" w:rsidRPr="008F7778" w:rsidRDefault="00F566EC" w:rsidP="00FB46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7778">
        <w:rPr>
          <w:rFonts w:ascii="Times New Roman" w:hAnsi="Times New Roman"/>
          <w:sz w:val="28"/>
          <w:szCs w:val="28"/>
        </w:rPr>
        <w:t xml:space="preserve"> </w:t>
      </w:r>
    </w:p>
    <w:p w:rsidR="00FB4669" w:rsidRPr="00B11074" w:rsidRDefault="00FB4669" w:rsidP="00FB466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27.09.2017</w:t>
      </w:r>
      <w:r w:rsidRPr="00B1107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г. Хабаровск</w:t>
      </w:r>
    </w:p>
    <w:p w:rsidR="00146B28" w:rsidRDefault="00146B28" w:rsidP="00146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28" w:rsidRDefault="00146B28" w:rsidP="00146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C5" w:rsidRDefault="00146B28" w:rsidP="000C1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Заседание</w:t>
      </w:r>
      <w:r w:rsidRPr="009667C2">
        <w:rPr>
          <w:rFonts w:ascii="Times New Roman" w:hAnsi="Times New Roman"/>
          <w:sz w:val="28"/>
          <w:szCs w:val="28"/>
        </w:rPr>
        <w:t xml:space="preserve"> Координационного совета по организации защиты прав застрахованных лиц при предоставлении медицинской  помощи и реализации законодательства в сфере обязательного медицинского страхования на территории Хабаровского края</w:t>
      </w:r>
      <w:r>
        <w:rPr>
          <w:rFonts w:ascii="Times New Roman" w:hAnsi="Times New Roman"/>
          <w:sz w:val="28"/>
          <w:szCs w:val="28"/>
        </w:rPr>
        <w:t xml:space="preserve"> (далее – Координационный совет)</w:t>
      </w:r>
      <w:r w:rsidRPr="00966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«Дня эксперта» по теме: «Актуальные вопросы организации контроля объемов, сроков, качества и условий предоставления медицинской помощи по обязательному медицинскому страхованию: об организации и проведении контроля объемов, сроков, качества и условий предоставления медицинской помощи по случаям </w:t>
      </w:r>
      <w:r w:rsidRPr="008F7778">
        <w:rPr>
          <w:rFonts w:ascii="Times New Roman" w:hAnsi="Times New Roman"/>
          <w:sz w:val="28"/>
          <w:szCs w:val="28"/>
        </w:rPr>
        <w:t xml:space="preserve">оказания медицинской помощи детям с острой респираторной вирусной инфекцией (острый </w:t>
      </w:r>
      <w:proofErr w:type="spellStart"/>
      <w:r w:rsidRPr="008F7778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Pr="008F77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 </w:t>
      </w: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>проводилось под председательством  заместителя</w:t>
      </w:r>
      <w:r w:rsidR="004B28C5" w:rsidRPr="00B11074">
        <w:rPr>
          <w:rFonts w:ascii="Times New Roman" w:eastAsia="Calibri" w:hAnsi="Times New Roman" w:cs="Times New Roman"/>
          <w:sz w:val="27"/>
          <w:szCs w:val="27"/>
        </w:rPr>
        <w:t xml:space="preserve"> директора по организации </w:t>
      </w:r>
      <w:r w:rsidR="000C17E0">
        <w:rPr>
          <w:rFonts w:ascii="Times New Roman" w:eastAsia="Calibri" w:hAnsi="Times New Roman" w:cs="Times New Roman"/>
          <w:sz w:val="27"/>
          <w:szCs w:val="27"/>
        </w:rPr>
        <w:t xml:space="preserve">обязательного медицинского страхования (далее – </w:t>
      </w:r>
      <w:r w:rsidR="004B28C5" w:rsidRPr="00B11074">
        <w:rPr>
          <w:rFonts w:ascii="Times New Roman" w:eastAsia="Calibri" w:hAnsi="Times New Roman" w:cs="Times New Roman"/>
          <w:sz w:val="27"/>
          <w:szCs w:val="27"/>
        </w:rPr>
        <w:t>ОМС</w:t>
      </w:r>
      <w:r w:rsidR="000C17E0">
        <w:rPr>
          <w:rFonts w:ascii="Times New Roman" w:eastAsia="Calibri" w:hAnsi="Times New Roman" w:cs="Times New Roman"/>
          <w:sz w:val="27"/>
          <w:szCs w:val="27"/>
        </w:rPr>
        <w:t>)</w:t>
      </w:r>
      <w:r w:rsidR="004B28C5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</w:rPr>
        <w:t>Х</w:t>
      </w:r>
      <w:r w:rsidR="000C17E0">
        <w:rPr>
          <w:rFonts w:ascii="Times New Roman" w:eastAsia="Calibri" w:hAnsi="Times New Roman" w:cs="Times New Roman"/>
          <w:sz w:val="27"/>
          <w:szCs w:val="27"/>
        </w:rPr>
        <w:t xml:space="preserve">абаровского краевого фонда </w:t>
      </w:r>
      <w:r w:rsidR="004B28C5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0C17E0">
        <w:rPr>
          <w:rFonts w:ascii="Times New Roman" w:eastAsia="Calibri" w:hAnsi="Times New Roman" w:cs="Times New Roman"/>
          <w:sz w:val="27"/>
          <w:szCs w:val="27"/>
        </w:rPr>
        <w:t xml:space="preserve">ОМС (далее - ХКФОМС)  </w:t>
      </w:r>
      <w:proofErr w:type="spellStart"/>
      <w:r w:rsidR="004B28C5" w:rsidRPr="00B11074">
        <w:rPr>
          <w:rFonts w:ascii="Times New Roman" w:eastAsia="Calibri" w:hAnsi="Times New Roman" w:cs="Times New Roman"/>
          <w:sz w:val="27"/>
          <w:szCs w:val="27"/>
        </w:rPr>
        <w:t>Спарышев</w:t>
      </w:r>
      <w:r w:rsidR="000C17E0">
        <w:rPr>
          <w:rFonts w:ascii="Times New Roman" w:eastAsia="Calibri" w:hAnsi="Times New Roman" w:cs="Times New Roman"/>
          <w:sz w:val="27"/>
          <w:szCs w:val="27"/>
        </w:rPr>
        <w:t>ой</w:t>
      </w:r>
      <w:proofErr w:type="spellEnd"/>
      <w:r w:rsidR="004B28C5" w:rsidRPr="00B11074">
        <w:rPr>
          <w:rFonts w:ascii="Times New Roman" w:eastAsia="Calibri" w:hAnsi="Times New Roman" w:cs="Times New Roman"/>
          <w:sz w:val="27"/>
          <w:szCs w:val="27"/>
        </w:rPr>
        <w:t xml:space="preserve"> В.И. </w:t>
      </w:r>
    </w:p>
    <w:p w:rsidR="004B28C5" w:rsidRDefault="000C17E0" w:rsidP="000C1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 заседания </w:t>
      </w:r>
      <w:r w:rsidR="004B28C5">
        <w:rPr>
          <w:rFonts w:ascii="Times New Roman" w:hAnsi="Times New Roman"/>
          <w:sz w:val="28"/>
          <w:szCs w:val="28"/>
        </w:rPr>
        <w:t xml:space="preserve">рассмотрены </w:t>
      </w:r>
      <w:r>
        <w:rPr>
          <w:rFonts w:ascii="Times New Roman" w:hAnsi="Times New Roman"/>
          <w:sz w:val="28"/>
          <w:szCs w:val="28"/>
        </w:rPr>
        <w:t>два вопроса.</w:t>
      </w:r>
    </w:p>
    <w:p w:rsidR="000C17E0" w:rsidRPr="00B408F2" w:rsidRDefault="000C17E0" w:rsidP="00B40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88">
        <w:rPr>
          <w:rFonts w:ascii="Times New Roman" w:hAnsi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3A08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="004B28C5" w:rsidRPr="000C17E0">
        <w:rPr>
          <w:rFonts w:ascii="Times New Roman" w:hAnsi="Times New Roman"/>
          <w:sz w:val="28"/>
          <w:szCs w:val="28"/>
        </w:rPr>
        <w:t xml:space="preserve"> результатах экспертного контроля в учреждениях здравоохранения Хабаровского края по случаям оказания медицинской помощи детям с острой респираторной вирусной инфекцией (острый </w:t>
      </w:r>
      <w:proofErr w:type="spellStart"/>
      <w:r w:rsidR="004B28C5" w:rsidRPr="000C17E0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="004B28C5" w:rsidRPr="000C17E0">
        <w:rPr>
          <w:rFonts w:ascii="Times New Roman" w:hAnsi="Times New Roman"/>
          <w:sz w:val="28"/>
          <w:szCs w:val="28"/>
        </w:rPr>
        <w:t>) за период январь-июль 2017 года</w:t>
      </w:r>
      <w:r>
        <w:rPr>
          <w:rFonts w:ascii="Times New Roman" w:hAnsi="Times New Roman"/>
          <w:sz w:val="28"/>
          <w:szCs w:val="28"/>
        </w:rPr>
        <w:t xml:space="preserve"> до сведения участников заседания Координационного совета</w:t>
      </w:r>
      <w:r w:rsidR="00B408F2">
        <w:rPr>
          <w:rFonts w:ascii="Times New Roman" w:hAnsi="Times New Roman"/>
          <w:sz w:val="28"/>
          <w:szCs w:val="28"/>
        </w:rPr>
        <w:t xml:space="preserve"> </w:t>
      </w:r>
      <w:r w:rsidRPr="00B408F2">
        <w:rPr>
          <w:rFonts w:ascii="Times New Roman" w:eastAsia="Calibri" w:hAnsi="Times New Roman" w:cs="Times New Roman"/>
          <w:sz w:val="28"/>
          <w:szCs w:val="28"/>
        </w:rPr>
        <w:t>дове</w:t>
      </w:r>
      <w:r w:rsidR="00B408F2" w:rsidRPr="00B408F2">
        <w:rPr>
          <w:rFonts w:ascii="Times New Roman" w:eastAsia="Calibri" w:hAnsi="Times New Roman" w:cs="Times New Roman"/>
          <w:sz w:val="28"/>
          <w:szCs w:val="28"/>
        </w:rPr>
        <w:t>дена</w:t>
      </w:r>
      <w:r w:rsidRPr="00B408F2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B408F2">
        <w:rPr>
          <w:rFonts w:ascii="Times New Roman" w:eastAsia="Calibri" w:hAnsi="Times New Roman" w:cs="Times New Roman"/>
          <w:sz w:val="28"/>
          <w:szCs w:val="28"/>
        </w:rPr>
        <w:t>я</w:t>
      </w:r>
      <w:r w:rsidRPr="00B408F2">
        <w:rPr>
          <w:rFonts w:ascii="Times New Roman" w:eastAsia="Calibri" w:hAnsi="Times New Roman" w:cs="Times New Roman"/>
          <w:sz w:val="28"/>
          <w:szCs w:val="28"/>
        </w:rPr>
        <w:t xml:space="preserve"> о результатах работы </w:t>
      </w:r>
      <w:r w:rsidR="004304CC">
        <w:rPr>
          <w:rFonts w:ascii="Times New Roman" w:eastAsia="Calibri" w:hAnsi="Times New Roman" w:cs="Times New Roman"/>
          <w:sz w:val="28"/>
          <w:szCs w:val="28"/>
        </w:rPr>
        <w:t xml:space="preserve">ХКФОМС </w:t>
      </w:r>
      <w:r w:rsidRPr="00B408F2">
        <w:rPr>
          <w:rFonts w:ascii="Times New Roman" w:eastAsia="Calibri" w:hAnsi="Times New Roman" w:cs="Times New Roman"/>
          <w:sz w:val="28"/>
          <w:szCs w:val="28"/>
        </w:rPr>
        <w:t xml:space="preserve">и страховых медицинских организаций (далее – СМО) </w:t>
      </w:r>
      <w:r w:rsidR="004304CC">
        <w:rPr>
          <w:rFonts w:ascii="Times New Roman" w:eastAsia="Calibri" w:hAnsi="Times New Roman" w:cs="Times New Roman"/>
          <w:sz w:val="28"/>
          <w:szCs w:val="28"/>
        </w:rPr>
        <w:t>по</w:t>
      </w:r>
      <w:r w:rsidRPr="00B408F2">
        <w:rPr>
          <w:rFonts w:ascii="Times New Roman" w:eastAsia="Calibri" w:hAnsi="Times New Roman" w:cs="Times New Roman"/>
          <w:sz w:val="28"/>
          <w:szCs w:val="28"/>
        </w:rPr>
        <w:t xml:space="preserve"> рассмотрени</w:t>
      </w:r>
      <w:r w:rsidR="004304CC">
        <w:rPr>
          <w:rFonts w:ascii="Times New Roman" w:eastAsia="Calibri" w:hAnsi="Times New Roman" w:cs="Times New Roman"/>
          <w:sz w:val="28"/>
          <w:szCs w:val="28"/>
        </w:rPr>
        <w:t>ю</w:t>
      </w:r>
      <w:r w:rsidRPr="00B408F2">
        <w:rPr>
          <w:rFonts w:ascii="Times New Roman" w:eastAsia="Calibri" w:hAnsi="Times New Roman" w:cs="Times New Roman"/>
          <w:sz w:val="28"/>
          <w:szCs w:val="28"/>
        </w:rPr>
        <w:t xml:space="preserve"> претензий от медицинских организаций</w:t>
      </w:r>
      <w:r w:rsidR="00C94D44">
        <w:rPr>
          <w:rFonts w:ascii="Times New Roman" w:eastAsia="Calibri" w:hAnsi="Times New Roman" w:cs="Times New Roman"/>
          <w:sz w:val="28"/>
          <w:szCs w:val="28"/>
        </w:rPr>
        <w:t xml:space="preserve"> по случаям контроля </w:t>
      </w:r>
      <w:r w:rsidR="00C94D44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proofErr w:type="gramEnd"/>
      <w:r w:rsidR="00C94D44">
        <w:rPr>
          <w:rFonts w:ascii="Times New Roman" w:hAnsi="Times New Roman" w:cs="Times New Roman"/>
          <w:sz w:val="28"/>
          <w:szCs w:val="28"/>
        </w:rPr>
        <w:t xml:space="preserve"> детям с острой респираторной вирусной инфекцией</w:t>
      </w:r>
      <w:r w:rsidRPr="00B408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6409" w:rsidRDefault="001E7A80" w:rsidP="000C17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C94D44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допускаемого медицинскими организациями (далее - МО)</w:t>
      </w:r>
      <w:r w:rsidR="00C94D4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17E0">
        <w:rPr>
          <w:rFonts w:ascii="Times New Roman" w:hAnsi="Times New Roman" w:cs="Times New Roman"/>
          <w:sz w:val="28"/>
          <w:szCs w:val="28"/>
        </w:rPr>
        <w:t xml:space="preserve"> в </w:t>
      </w:r>
      <w:r w:rsidR="000C17E0" w:rsidRPr="004E6D92">
        <w:rPr>
          <w:rFonts w:ascii="Times New Roman" w:hAnsi="Times New Roman" w:cs="Times New Roman"/>
          <w:sz w:val="28"/>
          <w:szCs w:val="28"/>
          <w:lang w:eastAsia="ar-SA"/>
        </w:rPr>
        <w:t>оформлении предъявлен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ных к </w:t>
      </w:r>
      <w:r w:rsidR="000C17E0" w:rsidRPr="004E6D92">
        <w:rPr>
          <w:rFonts w:ascii="Times New Roman" w:hAnsi="Times New Roman" w:cs="Times New Roman"/>
          <w:sz w:val="28"/>
          <w:szCs w:val="28"/>
          <w:lang w:eastAsia="ar-SA"/>
        </w:rPr>
        <w:t>оплат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C17E0" w:rsidRPr="004E6D92">
        <w:rPr>
          <w:rFonts w:ascii="Times New Roman" w:hAnsi="Times New Roman" w:cs="Times New Roman"/>
          <w:sz w:val="28"/>
          <w:szCs w:val="28"/>
          <w:lang w:eastAsia="ar-SA"/>
        </w:rPr>
        <w:t xml:space="preserve"> реестров счетов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отмечен</w:t>
      </w:r>
      <w:r w:rsidR="003B6409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0C17E0" w:rsidRPr="004E6D92">
        <w:rPr>
          <w:rFonts w:ascii="Times New Roman" w:hAnsi="Times New Roman" w:cs="Times New Roman"/>
          <w:sz w:val="28"/>
          <w:szCs w:val="28"/>
          <w:lang w:eastAsia="ar-SA"/>
        </w:rPr>
        <w:t xml:space="preserve">некорректное </w:t>
      </w:r>
      <w:r w:rsidR="000C17E0" w:rsidRPr="004D7056">
        <w:rPr>
          <w:rFonts w:ascii="Times New Roman" w:hAnsi="Times New Roman" w:cs="Times New Roman"/>
          <w:sz w:val="28"/>
          <w:szCs w:val="28"/>
          <w:lang w:eastAsia="ar-SA"/>
        </w:rPr>
        <w:t xml:space="preserve">применение кода МКБ-10 </w:t>
      </w:r>
      <w:r w:rsidR="003B6409" w:rsidRPr="004D705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B6409" w:rsidRPr="004D7056">
        <w:rPr>
          <w:rFonts w:ascii="Times New Roman" w:hAnsi="Times New Roman" w:cs="Times New Roman"/>
          <w:sz w:val="28"/>
          <w:szCs w:val="28"/>
        </w:rPr>
        <w:t>06.9 «ОРВИ»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r w:rsidR="000C17E0" w:rsidRPr="004D7056">
        <w:rPr>
          <w:rFonts w:ascii="Times New Roman" w:hAnsi="Times New Roman" w:cs="Times New Roman"/>
          <w:sz w:val="28"/>
          <w:szCs w:val="28"/>
        </w:rPr>
        <w:t>в реестре счета, несоответствующе</w:t>
      </w:r>
      <w:r w:rsidR="003B6409">
        <w:rPr>
          <w:rFonts w:ascii="Times New Roman" w:hAnsi="Times New Roman" w:cs="Times New Roman"/>
          <w:sz w:val="28"/>
          <w:szCs w:val="28"/>
        </w:rPr>
        <w:t>го</w:t>
      </w:r>
      <w:r w:rsidR="000C17E0" w:rsidRPr="004D7056">
        <w:rPr>
          <w:rFonts w:ascii="Times New Roman" w:hAnsi="Times New Roman" w:cs="Times New Roman"/>
          <w:sz w:val="28"/>
          <w:szCs w:val="28"/>
        </w:rPr>
        <w:t xml:space="preserve"> диагнозу, указанному в первичной медицинской документации - «</w:t>
      </w:r>
      <w:proofErr w:type="gramStart"/>
      <w:r w:rsidR="000C17E0" w:rsidRPr="004D7056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="000C17E0" w:rsidRPr="004D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E0" w:rsidRPr="004D7056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="000C17E0" w:rsidRPr="004D7056">
        <w:rPr>
          <w:rFonts w:ascii="Times New Roman" w:hAnsi="Times New Roman" w:cs="Times New Roman"/>
          <w:sz w:val="28"/>
          <w:szCs w:val="28"/>
        </w:rPr>
        <w:t>» (</w:t>
      </w:r>
      <w:r w:rsidR="000C17E0" w:rsidRPr="004D705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C17E0" w:rsidRPr="004D7056">
        <w:rPr>
          <w:rFonts w:ascii="Times New Roman" w:hAnsi="Times New Roman" w:cs="Times New Roman"/>
          <w:sz w:val="28"/>
          <w:szCs w:val="28"/>
        </w:rPr>
        <w:t xml:space="preserve">00). </w:t>
      </w:r>
    </w:p>
    <w:p w:rsidR="000C17E0" w:rsidRDefault="009D6BD2" w:rsidP="000C17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ХКФОМС </w:t>
      </w:r>
      <w:r w:rsidR="000C17E0">
        <w:rPr>
          <w:rFonts w:ascii="Times New Roman" w:hAnsi="Times New Roman" w:cs="Times New Roman"/>
          <w:sz w:val="28"/>
          <w:szCs w:val="28"/>
        </w:rPr>
        <w:t xml:space="preserve">претензий от медицинских организаций </w:t>
      </w:r>
      <w:r w:rsidR="00BA1BA0">
        <w:rPr>
          <w:rFonts w:ascii="Times New Roman" w:hAnsi="Times New Roman" w:cs="Times New Roman"/>
          <w:sz w:val="28"/>
          <w:szCs w:val="28"/>
        </w:rPr>
        <w:t xml:space="preserve">по </w:t>
      </w:r>
      <w:r w:rsidR="000C17E0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му дефекту (26 случаев)</w:t>
      </w:r>
      <w:r w:rsidR="000C17E0">
        <w:rPr>
          <w:rFonts w:ascii="Times New Roman" w:hAnsi="Times New Roman" w:cs="Times New Roman"/>
          <w:sz w:val="28"/>
          <w:szCs w:val="28"/>
        </w:rPr>
        <w:t xml:space="preserve">, </w:t>
      </w:r>
      <w:r w:rsidR="00BA1BA0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0C17E0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BE581E">
        <w:rPr>
          <w:rFonts w:ascii="Times New Roman" w:hAnsi="Times New Roman" w:cs="Times New Roman"/>
          <w:sz w:val="28"/>
          <w:szCs w:val="28"/>
        </w:rPr>
        <w:t xml:space="preserve">страховых медицинских организаций (далее – </w:t>
      </w:r>
      <w:r w:rsidR="000C17E0">
        <w:rPr>
          <w:rFonts w:ascii="Times New Roman" w:hAnsi="Times New Roman" w:cs="Times New Roman"/>
          <w:sz w:val="28"/>
          <w:szCs w:val="28"/>
        </w:rPr>
        <w:t>СМО</w:t>
      </w:r>
      <w:r w:rsidR="00BE581E">
        <w:rPr>
          <w:rFonts w:ascii="Times New Roman" w:hAnsi="Times New Roman" w:cs="Times New Roman"/>
          <w:sz w:val="28"/>
          <w:szCs w:val="28"/>
        </w:rPr>
        <w:t>)</w:t>
      </w:r>
      <w:r w:rsidR="000C17E0">
        <w:rPr>
          <w:rFonts w:ascii="Times New Roman" w:hAnsi="Times New Roman" w:cs="Times New Roman"/>
          <w:sz w:val="28"/>
          <w:szCs w:val="28"/>
        </w:rPr>
        <w:t xml:space="preserve"> дефекты подтверждены в 100% случаях. </w:t>
      </w:r>
    </w:p>
    <w:p w:rsidR="000C17E0" w:rsidRDefault="000C17E0" w:rsidP="000C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Доведена информация об итогах экспертного контроля </w:t>
      </w:r>
      <w:r w:rsidR="00BE581E">
        <w:rPr>
          <w:rFonts w:ascii="Times New Roman" w:eastAsia="Calibri" w:hAnsi="Times New Roman" w:cs="Times New Roman"/>
          <w:sz w:val="28"/>
          <w:szCs w:val="28"/>
        </w:rPr>
        <w:t xml:space="preserve">СМО </w:t>
      </w:r>
      <w:r w:rsidRPr="005369D4">
        <w:rPr>
          <w:rFonts w:ascii="Times New Roman" w:eastAsia="Calibri" w:hAnsi="Times New Roman" w:cs="Times New Roman"/>
          <w:sz w:val="28"/>
          <w:szCs w:val="28"/>
        </w:rPr>
        <w:t>по указанным случаям</w:t>
      </w:r>
      <w:r w:rsidR="00BE581E">
        <w:rPr>
          <w:rFonts w:ascii="Times New Roman" w:eastAsia="Calibri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 xml:space="preserve">а период январь-июнь 2017г. страховыми медицинскими организациями проведено 48 плановых тематических экспертиз по 4295 случаям оказания медицинской помощи детям с острой респираторной вирусной инфекцией, из них </w:t>
      </w:r>
      <w:r w:rsidR="00BE581E">
        <w:rPr>
          <w:rFonts w:ascii="Times New Roman" w:hAnsi="Times New Roman" w:cs="Times New Roman"/>
          <w:sz w:val="28"/>
          <w:szCs w:val="28"/>
        </w:rPr>
        <w:t>медико-экономических экспертиз (далее - МЭЭ)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2146 случаев и </w:t>
      </w:r>
      <w:r w:rsidR="00BE581E">
        <w:rPr>
          <w:rFonts w:ascii="Times New Roman" w:hAnsi="Times New Roman" w:cs="Times New Roman"/>
          <w:sz w:val="28"/>
          <w:szCs w:val="28"/>
        </w:rPr>
        <w:t xml:space="preserve">экспертиз качества медицинской помощи  (далее – </w:t>
      </w:r>
      <w:r>
        <w:rPr>
          <w:rFonts w:ascii="Times New Roman" w:hAnsi="Times New Roman" w:cs="Times New Roman"/>
          <w:sz w:val="28"/>
          <w:szCs w:val="28"/>
        </w:rPr>
        <w:t>ЭКМП</w:t>
      </w:r>
      <w:r w:rsidR="00BE581E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2149 случаев.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контроля выявлено дефектов в 615 случаях (14%) на сумму 1001175 руб.02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0C17E0" w:rsidRDefault="000C17E0" w:rsidP="000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п.5.1.4. (</w:t>
      </w:r>
      <w:r w:rsidRPr="00F94835">
        <w:rPr>
          <w:rFonts w:ascii="Times New Roman" w:hAnsi="Times New Roman" w:cs="Times New Roman"/>
          <w:sz w:val="28"/>
          <w:szCs w:val="28"/>
          <w:lang w:eastAsia="ar-SA"/>
        </w:rPr>
        <w:t>нарушения, связанные с оформлением и предъявлением на оплату счетов и реестров счетов, в том числе: некорректное заполнение полей реестра счетов)</w:t>
      </w:r>
      <w:r>
        <w:rPr>
          <w:rFonts w:ascii="Times New Roman" w:hAnsi="Times New Roman" w:cs="Times New Roman"/>
          <w:sz w:val="28"/>
          <w:szCs w:val="28"/>
        </w:rPr>
        <w:t xml:space="preserve"> – 3866 случаев на сумму 901057 руб. 52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C17E0" w:rsidRDefault="000C17E0" w:rsidP="000C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 3.2.1. (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6C2C86">
        <w:rPr>
          <w:rFonts w:ascii="Times New Roman" w:hAnsi="Times New Roman" w:cs="Times New Roman"/>
          <w:sz w:val="28"/>
          <w:szCs w:val="28"/>
          <w:lang w:eastAsia="ar-SA"/>
        </w:rPr>
        <w:t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порядком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C2C86">
        <w:rPr>
          <w:rFonts w:ascii="Times New Roman" w:hAnsi="Times New Roman" w:cs="Times New Roman"/>
          <w:sz w:val="28"/>
          <w:szCs w:val="28"/>
          <w:lang w:eastAsia="ar-SA"/>
        </w:rPr>
        <w:t>не повлиявшее на состояние здоровья застрахованного лица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- 429 случаев на сумму 100117 руб. 50 коп.</w:t>
      </w:r>
      <w:proofErr w:type="gramEnd"/>
    </w:p>
    <w:p w:rsidR="000C17E0" w:rsidRDefault="000C17E0" w:rsidP="000C17E0">
      <w:pPr>
        <w:pStyle w:val="a3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В выступлении </w:t>
      </w:r>
      <w:r w:rsidR="006C4061">
        <w:rPr>
          <w:szCs w:val="28"/>
        </w:rPr>
        <w:t xml:space="preserve">врача-эксперта ХКФОМС </w:t>
      </w:r>
      <w:r>
        <w:rPr>
          <w:szCs w:val="28"/>
        </w:rPr>
        <w:t>обозначена актуальность рассмотрения данной информации в преддверии повышения сезонной заболеваемости острой респираторной вирусной инфекцией и ХКФОМС, как орган осуществляющий координацию взаимодействия субъектов контроля качества медицинской помощи на территории края, в целях минимизации потерь медицинских организаций по результатам экспертного контроля, предл</w:t>
      </w:r>
      <w:r w:rsidR="00E95873">
        <w:rPr>
          <w:szCs w:val="28"/>
        </w:rPr>
        <w:t>ожена</w:t>
      </w:r>
      <w:r>
        <w:rPr>
          <w:szCs w:val="28"/>
        </w:rPr>
        <w:t xml:space="preserve"> к обсуждению выработк</w:t>
      </w:r>
      <w:r w:rsidR="00E95873">
        <w:rPr>
          <w:szCs w:val="28"/>
        </w:rPr>
        <w:t>а</w:t>
      </w:r>
      <w:r>
        <w:rPr>
          <w:szCs w:val="28"/>
        </w:rPr>
        <w:t xml:space="preserve"> единых подходов к оформлению результатов оказания медицинской помощи по случаям оказания медицинской помощи</w:t>
      </w:r>
      <w:proofErr w:type="gramEnd"/>
      <w:r>
        <w:rPr>
          <w:szCs w:val="28"/>
        </w:rPr>
        <w:t xml:space="preserve"> детям с острой респираторной вирусной инфекцией (</w:t>
      </w:r>
      <w:proofErr w:type="gramStart"/>
      <w:r>
        <w:rPr>
          <w:szCs w:val="28"/>
        </w:rPr>
        <w:t>острый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назофарингит</w:t>
      </w:r>
      <w:proofErr w:type="spellEnd"/>
      <w:r>
        <w:rPr>
          <w:szCs w:val="28"/>
        </w:rPr>
        <w:t>).</w:t>
      </w:r>
    </w:p>
    <w:p w:rsidR="000C17E0" w:rsidRDefault="003A0888" w:rsidP="003A0888">
      <w:pPr>
        <w:pStyle w:val="a3"/>
        <w:ind w:firstLine="708"/>
        <w:rPr>
          <w:szCs w:val="28"/>
        </w:rPr>
      </w:pPr>
      <w:r>
        <w:rPr>
          <w:szCs w:val="28"/>
        </w:rPr>
        <w:t>Одним из выступивших э</w:t>
      </w:r>
      <w:r w:rsidR="00E95873">
        <w:rPr>
          <w:szCs w:val="28"/>
        </w:rPr>
        <w:t>ксперто</w:t>
      </w:r>
      <w:r>
        <w:rPr>
          <w:szCs w:val="28"/>
        </w:rPr>
        <w:t>в</w:t>
      </w:r>
      <w:r w:rsidR="00E95873">
        <w:rPr>
          <w:szCs w:val="28"/>
        </w:rPr>
        <w:t xml:space="preserve"> качества </w:t>
      </w:r>
      <w:r>
        <w:rPr>
          <w:szCs w:val="28"/>
        </w:rPr>
        <w:t xml:space="preserve">медицинской помощи </w:t>
      </w:r>
      <w:r w:rsidR="000C17E0" w:rsidRPr="0015579C">
        <w:rPr>
          <w:szCs w:val="28"/>
        </w:rPr>
        <w:t>акцентирова</w:t>
      </w:r>
      <w:r w:rsidR="00E95873">
        <w:rPr>
          <w:szCs w:val="28"/>
        </w:rPr>
        <w:t>но</w:t>
      </w:r>
      <w:r w:rsidR="000C17E0" w:rsidRPr="0015579C">
        <w:rPr>
          <w:szCs w:val="28"/>
        </w:rPr>
        <w:t xml:space="preserve"> внимание на клинико-диагностически</w:t>
      </w:r>
      <w:r w:rsidR="00E95873">
        <w:rPr>
          <w:szCs w:val="28"/>
        </w:rPr>
        <w:t>е</w:t>
      </w:r>
      <w:r w:rsidR="000C17E0" w:rsidRPr="0015579C">
        <w:rPr>
          <w:szCs w:val="28"/>
        </w:rPr>
        <w:t xml:space="preserve"> критери</w:t>
      </w:r>
      <w:r w:rsidR="00E95873">
        <w:rPr>
          <w:szCs w:val="28"/>
        </w:rPr>
        <w:t>и</w:t>
      </w:r>
      <w:r w:rsidR="000C17E0">
        <w:rPr>
          <w:szCs w:val="28"/>
        </w:rPr>
        <w:t xml:space="preserve"> оказания медицинской помощи детям с острой респираторной вирусной инфекцией, на соответствие выставленного диагноза лечению в перв</w:t>
      </w:r>
      <w:r w:rsidR="00E95873">
        <w:rPr>
          <w:szCs w:val="28"/>
        </w:rPr>
        <w:t xml:space="preserve">ичной медицинской документации, </w:t>
      </w:r>
      <w:r w:rsidR="000C17E0">
        <w:rPr>
          <w:szCs w:val="28"/>
        </w:rPr>
        <w:t>на определени</w:t>
      </w:r>
      <w:r w:rsidR="00E95873">
        <w:rPr>
          <w:szCs w:val="28"/>
        </w:rPr>
        <w:t>е</w:t>
      </w:r>
      <w:r w:rsidR="000C17E0">
        <w:rPr>
          <w:szCs w:val="28"/>
        </w:rPr>
        <w:t xml:space="preserve"> «клинические рекомендации» и «стандарты медицинской помощи». </w:t>
      </w:r>
      <w:r w:rsidR="00E95873">
        <w:rPr>
          <w:szCs w:val="28"/>
        </w:rPr>
        <w:t>Р</w:t>
      </w:r>
      <w:r w:rsidR="000C17E0">
        <w:rPr>
          <w:szCs w:val="28"/>
        </w:rPr>
        <w:t xml:space="preserve">уководителям медицинских организаций </w:t>
      </w:r>
      <w:r w:rsidR="00E95873">
        <w:rPr>
          <w:szCs w:val="28"/>
        </w:rPr>
        <w:t>предложено</w:t>
      </w:r>
      <w:r w:rsidR="000C17E0">
        <w:rPr>
          <w:szCs w:val="28"/>
        </w:rPr>
        <w:t xml:space="preserve"> проводить ведомственный разбор выявленных нарушений; ежеквартально обсуждать системные </w:t>
      </w:r>
      <w:proofErr w:type="gramStart"/>
      <w:r w:rsidR="000C17E0">
        <w:rPr>
          <w:szCs w:val="28"/>
        </w:rPr>
        <w:t>ошибки</w:t>
      </w:r>
      <w:proofErr w:type="gramEnd"/>
      <w:r w:rsidR="000C17E0">
        <w:rPr>
          <w:szCs w:val="28"/>
        </w:rPr>
        <w:t xml:space="preserve"> выявленные при экспертном контроле с привлечением заместителей главного врача по</w:t>
      </w:r>
      <w:r w:rsidR="00E95873">
        <w:rPr>
          <w:szCs w:val="28"/>
        </w:rPr>
        <w:t xml:space="preserve"> клинико-экспертной работе</w:t>
      </w:r>
      <w:r w:rsidR="000C17E0">
        <w:rPr>
          <w:szCs w:val="28"/>
        </w:rPr>
        <w:t>, заведующих отделением.</w:t>
      </w:r>
    </w:p>
    <w:p w:rsidR="004B28C5" w:rsidRDefault="00975BB1" w:rsidP="000C1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E95873" w:rsidRPr="003A0888">
        <w:rPr>
          <w:rFonts w:ascii="Times New Roman" w:hAnsi="Times New Roman"/>
          <w:sz w:val="28"/>
          <w:szCs w:val="28"/>
          <w:u w:val="single"/>
        </w:rPr>
        <w:t>о второму вопросу</w:t>
      </w:r>
      <w:r w:rsidR="00E95873">
        <w:rPr>
          <w:rFonts w:ascii="Times New Roman" w:hAnsi="Times New Roman"/>
          <w:sz w:val="28"/>
          <w:szCs w:val="28"/>
        </w:rPr>
        <w:t xml:space="preserve"> - о</w:t>
      </w:r>
      <w:r w:rsidR="004B28C5">
        <w:rPr>
          <w:rFonts w:ascii="Times New Roman" w:hAnsi="Times New Roman"/>
          <w:sz w:val="28"/>
          <w:szCs w:val="28"/>
        </w:rPr>
        <w:t>пределение единых подходов к проведени</w:t>
      </w:r>
      <w:r w:rsidR="003A0888">
        <w:rPr>
          <w:rFonts w:ascii="Times New Roman" w:hAnsi="Times New Roman"/>
          <w:sz w:val="28"/>
          <w:szCs w:val="28"/>
        </w:rPr>
        <w:t>ю</w:t>
      </w:r>
      <w:r w:rsidR="004B28C5">
        <w:rPr>
          <w:rFonts w:ascii="Times New Roman" w:hAnsi="Times New Roman"/>
          <w:sz w:val="28"/>
          <w:szCs w:val="28"/>
        </w:rPr>
        <w:t xml:space="preserve"> контроля объемов, сроков, качества и условий предоставления медицинской помощи по случаям </w:t>
      </w:r>
      <w:r w:rsidR="004B28C5" w:rsidRPr="008F7778">
        <w:rPr>
          <w:rFonts w:ascii="Times New Roman" w:hAnsi="Times New Roman"/>
          <w:sz w:val="28"/>
          <w:szCs w:val="28"/>
        </w:rPr>
        <w:t>оказания медицинской помощи детям с острой респираторной вирусной инфекцией (</w:t>
      </w:r>
      <w:proofErr w:type="gramStart"/>
      <w:r w:rsidR="004B28C5" w:rsidRPr="008F7778">
        <w:rPr>
          <w:rFonts w:ascii="Times New Roman" w:hAnsi="Times New Roman"/>
          <w:sz w:val="28"/>
          <w:szCs w:val="28"/>
        </w:rPr>
        <w:t>острый</w:t>
      </w:r>
      <w:proofErr w:type="gramEnd"/>
      <w:r w:rsidR="004B28C5" w:rsidRPr="008F7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8C5" w:rsidRPr="008F7778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="004B28C5" w:rsidRPr="008F7778">
        <w:rPr>
          <w:rFonts w:ascii="Times New Roman" w:hAnsi="Times New Roman"/>
          <w:sz w:val="28"/>
          <w:szCs w:val="28"/>
        </w:rPr>
        <w:t>)</w:t>
      </w:r>
      <w:r w:rsidR="004B28C5">
        <w:rPr>
          <w:rFonts w:ascii="Times New Roman" w:hAnsi="Times New Roman"/>
          <w:sz w:val="28"/>
          <w:szCs w:val="28"/>
        </w:rPr>
        <w:t>.</w:t>
      </w:r>
    </w:p>
    <w:p w:rsidR="004B28C5" w:rsidRPr="00147D82" w:rsidRDefault="003A0888" w:rsidP="008D6A18">
      <w:pPr>
        <w:pStyle w:val="a3"/>
        <w:ind w:firstLine="708"/>
        <w:rPr>
          <w:szCs w:val="28"/>
          <w:u w:val="single"/>
        </w:rPr>
      </w:pPr>
      <w:r>
        <w:rPr>
          <w:szCs w:val="28"/>
        </w:rPr>
        <w:t xml:space="preserve">Эксперт качества </w:t>
      </w:r>
      <w:r w:rsidR="00975BB1">
        <w:rPr>
          <w:szCs w:val="28"/>
        </w:rPr>
        <w:t xml:space="preserve">медицинской помощи </w:t>
      </w:r>
      <w:r>
        <w:rPr>
          <w:szCs w:val="28"/>
        </w:rPr>
        <w:t>поддержал</w:t>
      </w:r>
      <w:r w:rsidR="00975BB1">
        <w:rPr>
          <w:szCs w:val="28"/>
        </w:rPr>
        <w:t>а</w:t>
      </w:r>
      <w:r>
        <w:rPr>
          <w:szCs w:val="28"/>
        </w:rPr>
        <w:t xml:space="preserve"> мнение</w:t>
      </w:r>
      <w:r w:rsidR="008D6A18">
        <w:rPr>
          <w:szCs w:val="28"/>
        </w:rPr>
        <w:t>, озвученное предыдущим</w:t>
      </w:r>
      <w:r>
        <w:rPr>
          <w:szCs w:val="28"/>
        </w:rPr>
        <w:t xml:space="preserve"> </w:t>
      </w:r>
      <w:r w:rsidR="004B28C5">
        <w:rPr>
          <w:szCs w:val="28"/>
        </w:rPr>
        <w:t>эксперт</w:t>
      </w:r>
      <w:r w:rsidR="008D6A18">
        <w:rPr>
          <w:szCs w:val="28"/>
        </w:rPr>
        <w:t>ом</w:t>
      </w:r>
      <w:r w:rsidR="004B28C5">
        <w:rPr>
          <w:szCs w:val="28"/>
        </w:rPr>
        <w:t xml:space="preserve"> качества медицинской помощи по </w:t>
      </w:r>
      <w:r w:rsidR="004B28C5">
        <w:rPr>
          <w:szCs w:val="28"/>
        </w:rPr>
        <w:lastRenderedPageBreak/>
        <w:t>педиатрии</w:t>
      </w:r>
      <w:r w:rsidR="008D6A18">
        <w:rPr>
          <w:szCs w:val="28"/>
        </w:rPr>
        <w:t>.</w:t>
      </w:r>
      <w:r w:rsidR="004B28C5">
        <w:rPr>
          <w:szCs w:val="28"/>
        </w:rPr>
        <w:t xml:space="preserve"> Акцентировала внимание главных врачей на необходимости проговаривать с участковыми врачами соответствие кодируемого диагноза назначаемому лечению в первичной медицинской документации. Назначение препаратов более 5 должно соответствовать тяжести лечения. Необоснованно назначение противовирусной терапии, десенсибилизирующей терапии и </w:t>
      </w:r>
      <w:proofErr w:type="spellStart"/>
      <w:r w:rsidR="004B28C5">
        <w:rPr>
          <w:szCs w:val="28"/>
        </w:rPr>
        <w:t>муколитиков</w:t>
      </w:r>
      <w:proofErr w:type="spellEnd"/>
      <w:r w:rsidR="004B28C5">
        <w:rPr>
          <w:szCs w:val="28"/>
        </w:rPr>
        <w:t xml:space="preserve">. Вместе с тем, при ситуациях когда медицинская организация не нашла согласия с экспертной оценкой страховой медицинской организацией организовывать экспертный консилиум с участием внештатных специалистов министерства здравоохранения Хабаровского края. </w:t>
      </w:r>
    </w:p>
    <w:p w:rsidR="004B28C5" w:rsidRDefault="008D6A18" w:rsidP="000C17E0">
      <w:pPr>
        <w:pStyle w:val="a3"/>
        <w:ind w:firstLine="900"/>
        <w:rPr>
          <w:szCs w:val="28"/>
        </w:rPr>
      </w:pPr>
      <w:r>
        <w:rPr>
          <w:szCs w:val="28"/>
        </w:rPr>
        <w:t>Эксперты качества медицинской помощи в</w:t>
      </w:r>
      <w:r w:rsidR="004B28C5">
        <w:rPr>
          <w:szCs w:val="28"/>
        </w:rPr>
        <w:t>н</w:t>
      </w:r>
      <w:r>
        <w:rPr>
          <w:szCs w:val="28"/>
        </w:rPr>
        <w:t>е</w:t>
      </w:r>
      <w:r w:rsidR="004B28C5">
        <w:rPr>
          <w:szCs w:val="28"/>
        </w:rPr>
        <w:t>с</w:t>
      </w:r>
      <w:r>
        <w:rPr>
          <w:szCs w:val="28"/>
        </w:rPr>
        <w:t>ли</w:t>
      </w:r>
      <w:r w:rsidR="004B28C5">
        <w:rPr>
          <w:szCs w:val="28"/>
        </w:rPr>
        <w:t xml:space="preserve"> предложение</w:t>
      </w:r>
      <w:r w:rsidR="004347B9">
        <w:rPr>
          <w:szCs w:val="28"/>
        </w:rPr>
        <w:t xml:space="preserve"> по </w:t>
      </w:r>
      <w:r w:rsidR="004B28C5">
        <w:rPr>
          <w:szCs w:val="28"/>
        </w:rPr>
        <w:t xml:space="preserve"> привле</w:t>
      </w:r>
      <w:r w:rsidR="004347B9">
        <w:rPr>
          <w:szCs w:val="28"/>
        </w:rPr>
        <w:t>чению</w:t>
      </w:r>
      <w:r w:rsidR="004B28C5">
        <w:rPr>
          <w:szCs w:val="28"/>
        </w:rPr>
        <w:t xml:space="preserve"> экспертов качества медицинской помощи в медицинские организации на врачебные конференции.</w:t>
      </w:r>
    </w:p>
    <w:p w:rsidR="004B28C5" w:rsidRDefault="004B28C5" w:rsidP="004347B9">
      <w:pPr>
        <w:pStyle w:val="a3"/>
        <w:ind w:firstLine="900"/>
        <w:rPr>
          <w:rFonts w:eastAsia="Calibri"/>
          <w:sz w:val="27"/>
          <w:szCs w:val="27"/>
        </w:rPr>
      </w:pPr>
      <w:r>
        <w:rPr>
          <w:szCs w:val="28"/>
        </w:rPr>
        <w:t xml:space="preserve">В прениях выступила </w:t>
      </w:r>
      <w:r w:rsidRPr="004347B9">
        <w:rPr>
          <w:szCs w:val="28"/>
        </w:rPr>
        <w:t>главный врач</w:t>
      </w:r>
      <w:r w:rsidR="004347B9" w:rsidRPr="004347B9">
        <w:rPr>
          <w:szCs w:val="28"/>
        </w:rPr>
        <w:t xml:space="preserve"> поликлиники г. Хабаровска с</w:t>
      </w:r>
      <w:r w:rsidR="004347B9">
        <w:rPr>
          <w:szCs w:val="28"/>
          <w:u w:val="single"/>
        </w:rPr>
        <w:t xml:space="preserve"> </w:t>
      </w:r>
      <w:r>
        <w:rPr>
          <w:szCs w:val="28"/>
        </w:rPr>
        <w:t xml:space="preserve"> опытом </w:t>
      </w:r>
      <w:r w:rsidR="004347B9">
        <w:rPr>
          <w:szCs w:val="28"/>
        </w:rPr>
        <w:t>отработки</w:t>
      </w:r>
      <w:r>
        <w:rPr>
          <w:szCs w:val="28"/>
        </w:rPr>
        <w:t xml:space="preserve"> с врачами нарушени</w:t>
      </w:r>
      <w:r w:rsidR="004347B9">
        <w:rPr>
          <w:szCs w:val="28"/>
        </w:rPr>
        <w:t>й</w:t>
      </w:r>
      <w:r>
        <w:rPr>
          <w:szCs w:val="28"/>
        </w:rPr>
        <w:t>, выявленны</w:t>
      </w:r>
      <w:r w:rsidR="004347B9">
        <w:rPr>
          <w:szCs w:val="28"/>
        </w:rPr>
        <w:t>х</w:t>
      </w:r>
      <w:r>
        <w:rPr>
          <w:szCs w:val="28"/>
        </w:rPr>
        <w:t xml:space="preserve"> по результатам экспертного контроля. Обратила внимание экспертов качества медицинской помощи на </w:t>
      </w:r>
      <w:r w:rsidR="004347B9">
        <w:rPr>
          <w:szCs w:val="28"/>
        </w:rPr>
        <w:t xml:space="preserve">закрепленную нормативными документами обязанность </w:t>
      </w:r>
      <w:r>
        <w:rPr>
          <w:szCs w:val="28"/>
        </w:rPr>
        <w:t>эксперт</w:t>
      </w:r>
      <w:r w:rsidR="004347B9">
        <w:rPr>
          <w:szCs w:val="28"/>
        </w:rPr>
        <w:t>а</w:t>
      </w:r>
      <w:r>
        <w:rPr>
          <w:szCs w:val="28"/>
        </w:rPr>
        <w:t xml:space="preserve"> качества медицинской помощи устанавливать причинно-следственную связь выявленных дефектов медицинской помощи. </w:t>
      </w:r>
    </w:p>
    <w:p w:rsidR="004B28C5" w:rsidRDefault="004B28C5" w:rsidP="000C17E0">
      <w:pPr>
        <w:pStyle w:val="a3"/>
        <w:ind w:firstLine="900"/>
        <w:rPr>
          <w:rFonts w:eastAsia="Calibri"/>
          <w:sz w:val="27"/>
          <w:szCs w:val="27"/>
        </w:rPr>
      </w:pPr>
    </w:p>
    <w:p w:rsidR="004B28C5" w:rsidRDefault="004B28C5" w:rsidP="000C17E0">
      <w:pPr>
        <w:pStyle w:val="a3"/>
        <w:ind w:firstLine="900"/>
        <w:rPr>
          <w:rFonts w:eastAsia="Calibri"/>
          <w:b/>
          <w:sz w:val="27"/>
          <w:szCs w:val="27"/>
        </w:rPr>
      </w:pPr>
      <w:r>
        <w:rPr>
          <w:rFonts w:eastAsia="Calibri"/>
          <w:sz w:val="27"/>
          <w:szCs w:val="27"/>
        </w:rPr>
        <w:t>По итогам заседания</w:t>
      </w:r>
      <w:r w:rsidR="004347B9">
        <w:rPr>
          <w:rFonts w:eastAsia="Calibri"/>
          <w:sz w:val="27"/>
          <w:szCs w:val="27"/>
        </w:rPr>
        <w:t xml:space="preserve"> Координационного совета</w:t>
      </w:r>
      <w:r>
        <w:rPr>
          <w:rFonts w:eastAsia="Calibri"/>
          <w:sz w:val="27"/>
          <w:szCs w:val="27"/>
        </w:rPr>
        <w:t>, проведенного в форме «Дня эксперта»,</w:t>
      </w:r>
      <w:r w:rsidRPr="00B11074">
        <w:rPr>
          <w:rFonts w:eastAsia="Calibri"/>
          <w:sz w:val="27"/>
          <w:szCs w:val="27"/>
        </w:rPr>
        <w:t xml:space="preserve"> </w:t>
      </w:r>
      <w:r w:rsidRPr="00B11074">
        <w:rPr>
          <w:rFonts w:eastAsia="Calibri"/>
          <w:b/>
          <w:sz w:val="27"/>
          <w:szCs w:val="27"/>
        </w:rPr>
        <w:t>решили:</w:t>
      </w:r>
    </w:p>
    <w:p w:rsidR="004B28C5" w:rsidRDefault="004347B9" w:rsidP="004347B9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="004B28C5">
        <w:rPr>
          <w:szCs w:val="28"/>
        </w:rPr>
        <w:t>Руководителям</w:t>
      </w:r>
      <w:r>
        <w:rPr>
          <w:szCs w:val="28"/>
        </w:rPr>
        <w:t xml:space="preserve"> страховых медицинских организаций</w:t>
      </w:r>
      <w:r w:rsidR="004B28C5">
        <w:rPr>
          <w:szCs w:val="28"/>
        </w:rPr>
        <w:t>:</w:t>
      </w:r>
    </w:p>
    <w:p w:rsidR="004B28C5" w:rsidRDefault="004B28C5" w:rsidP="000C1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10F">
        <w:rPr>
          <w:rFonts w:ascii="Times New Roman" w:hAnsi="Times New Roman"/>
          <w:sz w:val="28"/>
          <w:szCs w:val="28"/>
        </w:rPr>
        <w:t>1.</w:t>
      </w:r>
      <w:r w:rsidR="004347B9">
        <w:rPr>
          <w:rFonts w:ascii="Times New Roman" w:hAnsi="Times New Roman"/>
          <w:sz w:val="28"/>
          <w:szCs w:val="28"/>
        </w:rPr>
        <w:t>1.</w:t>
      </w:r>
      <w:r w:rsidRPr="004901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Обеспечить проведение экспертного контроля по случаям </w:t>
      </w:r>
      <w:r w:rsidRPr="008F7778">
        <w:rPr>
          <w:rFonts w:ascii="Times New Roman" w:hAnsi="Times New Roman"/>
          <w:sz w:val="28"/>
          <w:szCs w:val="28"/>
        </w:rPr>
        <w:t>оказания медицинской помощи детям с острой респираторной вирусной инфекцией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9E767C">
        <w:rPr>
          <w:rFonts w:ascii="Times New Roman" w:hAnsi="Times New Roman"/>
          <w:sz w:val="28"/>
          <w:szCs w:val="28"/>
        </w:rPr>
        <w:t xml:space="preserve">с «Федеральными клиническими рекомендациями по оказанию медицинской помощи детям с острой респираторной вирусной инфекцией (острый </w:t>
      </w:r>
      <w:proofErr w:type="spellStart"/>
      <w:r w:rsidRPr="009E767C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Pr="009E767C">
        <w:rPr>
          <w:rFonts w:ascii="Times New Roman" w:hAnsi="Times New Roman"/>
          <w:sz w:val="28"/>
          <w:szCs w:val="28"/>
        </w:rPr>
        <w:t>), утвержденных МЗРФ (Союз педиат</w:t>
      </w:r>
      <w:r>
        <w:rPr>
          <w:rFonts w:ascii="Times New Roman" w:hAnsi="Times New Roman"/>
          <w:sz w:val="28"/>
          <w:szCs w:val="28"/>
        </w:rPr>
        <w:t>ров России)»</w:t>
      </w:r>
      <w:r w:rsidRPr="009E767C">
        <w:rPr>
          <w:rFonts w:ascii="Times New Roman" w:hAnsi="Times New Roman"/>
          <w:sz w:val="28"/>
          <w:szCs w:val="28"/>
        </w:rPr>
        <w:t xml:space="preserve">, используя при кодировании термин «острый </w:t>
      </w:r>
      <w:proofErr w:type="spellStart"/>
      <w:r w:rsidRPr="009E767C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Pr="009E76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28C5" w:rsidRPr="005056F1" w:rsidRDefault="004B28C5" w:rsidP="000C17E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экспертного контроля акцентировать внимание на кодировании случаев </w:t>
      </w:r>
      <w:r w:rsidRPr="008F7778">
        <w:rPr>
          <w:rFonts w:ascii="Times New Roman" w:hAnsi="Times New Roman"/>
          <w:sz w:val="28"/>
          <w:szCs w:val="28"/>
        </w:rPr>
        <w:t>оказания медицинской помощи детям с острой респираторной вирусной инфекцией</w:t>
      </w:r>
      <w:r>
        <w:rPr>
          <w:rFonts w:ascii="Times New Roman" w:hAnsi="Times New Roman"/>
          <w:sz w:val="28"/>
          <w:szCs w:val="28"/>
        </w:rPr>
        <w:t>.</w:t>
      </w:r>
    </w:p>
    <w:p w:rsidR="004B28C5" w:rsidRDefault="004347B9" w:rsidP="00434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B28C5">
        <w:rPr>
          <w:rFonts w:ascii="Times New Roman" w:hAnsi="Times New Roman"/>
          <w:sz w:val="28"/>
          <w:szCs w:val="28"/>
        </w:rPr>
        <w:t xml:space="preserve">При выявлении нарушений при оказании медицинской помощи </w:t>
      </w:r>
      <w:r w:rsidR="004B28C5" w:rsidRPr="001E320F">
        <w:rPr>
          <w:rFonts w:ascii="Times New Roman" w:hAnsi="Times New Roman"/>
          <w:sz w:val="28"/>
          <w:szCs w:val="28"/>
        </w:rPr>
        <w:t>на основании актов экспертизы ка</w:t>
      </w:r>
      <w:r w:rsidR="004B28C5">
        <w:rPr>
          <w:rFonts w:ascii="Times New Roman" w:hAnsi="Times New Roman"/>
          <w:sz w:val="28"/>
          <w:szCs w:val="28"/>
        </w:rPr>
        <w:t>чества медицинской помощи готови</w:t>
      </w:r>
      <w:r w:rsidR="004B28C5" w:rsidRPr="001E320F">
        <w:rPr>
          <w:rFonts w:ascii="Times New Roman" w:hAnsi="Times New Roman"/>
          <w:sz w:val="28"/>
          <w:szCs w:val="28"/>
        </w:rPr>
        <w:t>т</w:t>
      </w:r>
      <w:r w:rsidR="004B28C5">
        <w:rPr>
          <w:rFonts w:ascii="Times New Roman" w:hAnsi="Times New Roman"/>
          <w:sz w:val="28"/>
          <w:szCs w:val="28"/>
        </w:rPr>
        <w:t>ь</w:t>
      </w:r>
      <w:r w:rsidR="004B28C5" w:rsidRPr="001E320F">
        <w:rPr>
          <w:rFonts w:ascii="Times New Roman" w:hAnsi="Times New Roman"/>
          <w:sz w:val="28"/>
          <w:szCs w:val="28"/>
        </w:rPr>
        <w:t xml:space="preserve"> предложения по улучшению качества медицинской помощи и </w:t>
      </w:r>
      <w:r w:rsidR="004B28C5">
        <w:rPr>
          <w:rFonts w:ascii="Times New Roman" w:hAnsi="Times New Roman"/>
          <w:sz w:val="28"/>
          <w:szCs w:val="28"/>
        </w:rPr>
        <w:t>направлять</w:t>
      </w:r>
      <w:r w:rsidR="004B28C5" w:rsidRPr="001E320F">
        <w:rPr>
          <w:rFonts w:ascii="Times New Roman" w:hAnsi="Times New Roman"/>
          <w:sz w:val="28"/>
          <w:szCs w:val="28"/>
        </w:rPr>
        <w:t xml:space="preserve">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</w:t>
      </w:r>
      <w:r w:rsidR="004B28C5">
        <w:rPr>
          <w:rFonts w:ascii="Times New Roman" w:hAnsi="Times New Roman"/>
          <w:sz w:val="28"/>
          <w:szCs w:val="28"/>
        </w:rPr>
        <w:t>рганизациями.</w:t>
      </w:r>
    </w:p>
    <w:p w:rsidR="004347B9" w:rsidRDefault="004B28C5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010F">
        <w:rPr>
          <w:rFonts w:ascii="Times New Roman" w:hAnsi="Times New Roman"/>
          <w:sz w:val="28"/>
          <w:szCs w:val="28"/>
        </w:rPr>
        <w:t>Срок: постоянно</w:t>
      </w:r>
    </w:p>
    <w:p w:rsidR="004347B9" w:rsidRDefault="004347B9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47B9" w:rsidRDefault="004347B9" w:rsidP="004347B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28C5" w:rsidRPr="0049010F">
        <w:rPr>
          <w:rFonts w:ascii="Times New Roman" w:hAnsi="Times New Roman"/>
          <w:sz w:val="28"/>
          <w:szCs w:val="28"/>
        </w:rPr>
        <w:t xml:space="preserve">Отделу контроля качества медицинской помощи </w:t>
      </w:r>
      <w:proofErr w:type="gramStart"/>
      <w:r w:rsidR="004B28C5" w:rsidRPr="0049010F">
        <w:rPr>
          <w:rFonts w:ascii="Times New Roman" w:hAnsi="Times New Roman"/>
          <w:sz w:val="28"/>
          <w:szCs w:val="28"/>
        </w:rPr>
        <w:t>застрахованным</w:t>
      </w:r>
      <w:proofErr w:type="gramEnd"/>
      <w:r w:rsidR="004B28C5">
        <w:rPr>
          <w:rFonts w:ascii="Times New Roman" w:hAnsi="Times New Roman"/>
          <w:sz w:val="28"/>
          <w:szCs w:val="28"/>
        </w:rPr>
        <w:t xml:space="preserve"> ХКФОМС:</w:t>
      </w:r>
    </w:p>
    <w:p w:rsidR="004347B9" w:rsidRDefault="004347B9" w:rsidP="004347B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4B28C5">
        <w:rPr>
          <w:rFonts w:ascii="Times New Roman" w:hAnsi="Times New Roman"/>
          <w:sz w:val="28"/>
          <w:szCs w:val="28"/>
        </w:rPr>
        <w:t xml:space="preserve">. Обеспечить </w:t>
      </w:r>
      <w:proofErr w:type="gramStart"/>
      <w:r w:rsidR="004B28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28C5">
        <w:rPr>
          <w:rFonts w:ascii="Times New Roman" w:hAnsi="Times New Roman"/>
          <w:sz w:val="28"/>
          <w:szCs w:val="28"/>
        </w:rPr>
        <w:t xml:space="preserve"> проведением экспертной работы </w:t>
      </w:r>
      <w:r>
        <w:rPr>
          <w:rFonts w:ascii="Times New Roman" w:hAnsi="Times New Roman"/>
          <w:sz w:val="28"/>
          <w:szCs w:val="28"/>
        </w:rPr>
        <w:t xml:space="preserve">страховых медицинских организаций </w:t>
      </w:r>
      <w:r w:rsidR="004B28C5">
        <w:rPr>
          <w:rFonts w:ascii="Times New Roman" w:hAnsi="Times New Roman"/>
          <w:sz w:val="28"/>
          <w:szCs w:val="28"/>
        </w:rPr>
        <w:t xml:space="preserve">в установленном порядке. </w:t>
      </w:r>
    </w:p>
    <w:p w:rsidR="004B28C5" w:rsidRDefault="004347B9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28C5" w:rsidRPr="0049010F">
        <w:rPr>
          <w:rFonts w:ascii="Times New Roman" w:hAnsi="Times New Roman"/>
          <w:sz w:val="28"/>
          <w:szCs w:val="28"/>
        </w:rPr>
        <w:t>рок: постоянно</w:t>
      </w:r>
    </w:p>
    <w:p w:rsidR="00B26217" w:rsidRDefault="004347B9" w:rsidP="000C17E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B28C5">
        <w:rPr>
          <w:rFonts w:ascii="Times New Roman" w:hAnsi="Times New Roman"/>
          <w:sz w:val="28"/>
          <w:szCs w:val="28"/>
        </w:rPr>
        <w:t>Медицинским организациям, осуществляющим деятельность по выполнению территориальной программы обязательного медицинского страхования на территории хабаровского края:</w:t>
      </w:r>
    </w:p>
    <w:p w:rsidR="004B28C5" w:rsidRDefault="004347B9" w:rsidP="000C17E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B28C5">
        <w:rPr>
          <w:rFonts w:ascii="Times New Roman" w:hAnsi="Times New Roman"/>
          <w:sz w:val="28"/>
          <w:szCs w:val="28"/>
        </w:rPr>
        <w:t xml:space="preserve"> Обеспечить оказание медицинской помощи в соответствии </w:t>
      </w:r>
      <w:r w:rsidR="004B28C5" w:rsidRPr="009E767C">
        <w:rPr>
          <w:rFonts w:ascii="Times New Roman" w:hAnsi="Times New Roman"/>
          <w:sz w:val="28"/>
          <w:szCs w:val="28"/>
        </w:rPr>
        <w:t xml:space="preserve">с «Федеральными клиническими рекомендациями по оказанию медицинской помощи детям с острой респираторной вирусной инфекцией (острый </w:t>
      </w:r>
      <w:proofErr w:type="spellStart"/>
      <w:r w:rsidR="004B28C5" w:rsidRPr="009E767C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="004B28C5" w:rsidRPr="009E767C">
        <w:rPr>
          <w:rFonts w:ascii="Times New Roman" w:hAnsi="Times New Roman"/>
          <w:sz w:val="28"/>
          <w:szCs w:val="28"/>
        </w:rPr>
        <w:t>), утвержденных МЗРФ (Союз педиат</w:t>
      </w:r>
      <w:r w:rsidR="004B28C5">
        <w:rPr>
          <w:rFonts w:ascii="Times New Roman" w:hAnsi="Times New Roman"/>
          <w:sz w:val="28"/>
          <w:szCs w:val="28"/>
        </w:rPr>
        <w:t>ров России)»</w:t>
      </w:r>
      <w:r w:rsidR="004B28C5" w:rsidRPr="009E767C">
        <w:rPr>
          <w:rFonts w:ascii="Times New Roman" w:hAnsi="Times New Roman"/>
          <w:sz w:val="28"/>
          <w:szCs w:val="28"/>
        </w:rPr>
        <w:t xml:space="preserve">, используя при кодировании термин «острый </w:t>
      </w:r>
      <w:proofErr w:type="spellStart"/>
      <w:r w:rsidR="004B28C5" w:rsidRPr="009E767C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="004B28C5" w:rsidRPr="009E767C">
        <w:rPr>
          <w:rFonts w:ascii="Times New Roman" w:hAnsi="Times New Roman"/>
          <w:sz w:val="28"/>
          <w:szCs w:val="28"/>
        </w:rPr>
        <w:t>»</w:t>
      </w:r>
      <w:r w:rsidR="004B28C5">
        <w:rPr>
          <w:rFonts w:ascii="Times New Roman" w:hAnsi="Times New Roman"/>
          <w:sz w:val="28"/>
          <w:szCs w:val="28"/>
        </w:rPr>
        <w:t>.</w:t>
      </w:r>
    </w:p>
    <w:p w:rsidR="004B28C5" w:rsidRDefault="004347B9" w:rsidP="000C17E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4B28C5">
        <w:rPr>
          <w:rFonts w:ascii="Times New Roman" w:hAnsi="Times New Roman"/>
          <w:sz w:val="28"/>
          <w:szCs w:val="28"/>
        </w:rPr>
        <w:t xml:space="preserve"> При выявлении нарушений при оказании медицинской помощи представлять в страховую медицинскую организацию\территориальный фонд обязательного медицинского страхования план</w:t>
      </w:r>
      <w:r w:rsidR="004B28C5" w:rsidRPr="001E320F">
        <w:rPr>
          <w:rFonts w:ascii="Times New Roman" w:hAnsi="Times New Roman"/>
          <w:sz w:val="28"/>
          <w:szCs w:val="28"/>
        </w:rPr>
        <w:t xml:space="preserve"> мероприятий по устранению нарушений в оказании медицинской помощи, выявленных по результатам экспертизы качества медицинской помощи</w:t>
      </w:r>
      <w:r w:rsidR="004B28C5">
        <w:rPr>
          <w:rFonts w:ascii="Times New Roman" w:hAnsi="Times New Roman"/>
          <w:sz w:val="28"/>
          <w:szCs w:val="28"/>
        </w:rPr>
        <w:t>.</w:t>
      </w:r>
    </w:p>
    <w:p w:rsidR="001A4993" w:rsidRDefault="004B28C5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010F">
        <w:rPr>
          <w:rFonts w:ascii="Times New Roman" w:hAnsi="Times New Roman"/>
          <w:sz w:val="28"/>
          <w:szCs w:val="28"/>
        </w:rPr>
        <w:t xml:space="preserve"> Срок: постоянно</w:t>
      </w:r>
    </w:p>
    <w:p w:rsidR="001A4993" w:rsidRDefault="001A4993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4993" w:rsidRDefault="001A4993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4993" w:rsidRDefault="001A4993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4993" w:rsidRDefault="001A4993" w:rsidP="004347B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6217" w:rsidRDefault="00B26217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217" w:rsidRDefault="00B26217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217" w:rsidRDefault="00B26217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217" w:rsidRDefault="00B26217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217" w:rsidRDefault="00B26217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25" w:rsidRDefault="003B2525" w:rsidP="001A49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B2525" w:rsidSect="00FB4669">
      <w:headerReference w:type="default" r:id="rId8"/>
      <w:footerReference w:type="default" r:id="rId9"/>
      <w:pgSz w:w="11906" w:h="16838"/>
      <w:pgMar w:top="567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80" w:rsidRDefault="00FB3380" w:rsidP="000C17E0">
      <w:pPr>
        <w:spacing w:after="0" w:line="240" w:lineRule="auto"/>
      </w:pPr>
      <w:r>
        <w:separator/>
      </w:r>
    </w:p>
  </w:endnote>
  <w:endnote w:type="continuationSeparator" w:id="0">
    <w:p w:rsidR="00FB3380" w:rsidRDefault="00FB3380" w:rsidP="000C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85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9CC" w:rsidRPr="006D69CC" w:rsidRDefault="00A971A7">
        <w:pPr>
          <w:pStyle w:val="a6"/>
          <w:jc w:val="right"/>
          <w:rPr>
            <w:rFonts w:ascii="Times New Roman" w:hAnsi="Times New Roman" w:cs="Times New Roman"/>
          </w:rPr>
        </w:pPr>
        <w:r w:rsidRPr="006D69CC">
          <w:rPr>
            <w:rFonts w:ascii="Times New Roman" w:hAnsi="Times New Roman" w:cs="Times New Roman"/>
          </w:rPr>
          <w:fldChar w:fldCharType="begin"/>
        </w:r>
        <w:r w:rsidRPr="006D69CC">
          <w:rPr>
            <w:rFonts w:ascii="Times New Roman" w:hAnsi="Times New Roman" w:cs="Times New Roman"/>
          </w:rPr>
          <w:instrText>PAGE   \* MERGEFORMAT</w:instrText>
        </w:r>
        <w:r w:rsidRPr="006D69CC">
          <w:rPr>
            <w:rFonts w:ascii="Times New Roman" w:hAnsi="Times New Roman" w:cs="Times New Roman"/>
          </w:rPr>
          <w:fldChar w:fldCharType="separate"/>
        </w:r>
        <w:r w:rsidR="000300E8">
          <w:rPr>
            <w:rFonts w:ascii="Times New Roman" w:hAnsi="Times New Roman" w:cs="Times New Roman"/>
            <w:noProof/>
          </w:rPr>
          <w:t>1</w:t>
        </w:r>
        <w:r w:rsidRPr="006D69CC">
          <w:rPr>
            <w:rFonts w:ascii="Times New Roman" w:hAnsi="Times New Roman" w:cs="Times New Roman"/>
          </w:rPr>
          <w:fldChar w:fldCharType="end"/>
        </w:r>
      </w:p>
    </w:sdtContent>
  </w:sdt>
  <w:p w:rsidR="006D69CC" w:rsidRPr="006D69CC" w:rsidRDefault="000300E8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80" w:rsidRDefault="00FB3380" w:rsidP="000C17E0">
      <w:pPr>
        <w:spacing w:after="0" w:line="240" w:lineRule="auto"/>
      </w:pPr>
      <w:r>
        <w:separator/>
      </w:r>
    </w:p>
  </w:footnote>
  <w:footnote w:type="continuationSeparator" w:id="0">
    <w:p w:rsidR="00FB3380" w:rsidRDefault="00FB3380" w:rsidP="000C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E0" w:rsidRDefault="000C17E0">
    <w:pPr>
      <w:pStyle w:val="a8"/>
      <w:jc w:val="right"/>
    </w:pPr>
  </w:p>
  <w:p w:rsidR="000C17E0" w:rsidRDefault="000C1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883"/>
    <w:multiLevelType w:val="hybridMultilevel"/>
    <w:tmpl w:val="D29C42CC"/>
    <w:lvl w:ilvl="0" w:tplc="AFF0379C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C"/>
    <w:rsid w:val="000300E8"/>
    <w:rsid w:val="000C17E0"/>
    <w:rsid w:val="00146B28"/>
    <w:rsid w:val="00184D39"/>
    <w:rsid w:val="001A4993"/>
    <w:rsid w:val="001E7A80"/>
    <w:rsid w:val="00264EDE"/>
    <w:rsid w:val="00275A80"/>
    <w:rsid w:val="00321DBA"/>
    <w:rsid w:val="003A0888"/>
    <w:rsid w:val="003B2525"/>
    <w:rsid w:val="003B6409"/>
    <w:rsid w:val="004304CC"/>
    <w:rsid w:val="004347B9"/>
    <w:rsid w:val="004B28C5"/>
    <w:rsid w:val="00510DE1"/>
    <w:rsid w:val="00641381"/>
    <w:rsid w:val="006C4061"/>
    <w:rsid w:val="008D6A18"/>
    <w:rsid w:val="00975BB1"/>
    <w:rsid w:val="009D6BD2"/>
    <w:rsid w:val="00A971A7"/>
    <w:rsid w:val="00B26217"/>
    <w:rsid w:val="00B408F2"/>
    <w:rsid w:val="00BA1BA0"/>
    <w:rsid w:val="00BE581E"/>
    <w:rsid w:val="00BF729C"/>
    <w:rsid w:val="00C94D44"/>
    <w:rsid w:val="00D659F0"/>
    <w:rsid w:val="00E95873"/>
    <w:rsid w:val="00EF03DC"/>
    <w:rsid w:val="00F566EC"/>
    <w:rsid w:val="00FB3380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2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28C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B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8C5"/>
  </w:style>
  <w:style w:type="paragraph" w:customStyle="1" w:styleId="ConsPlusNonformat">
    <w:name w:val="ConsPlusNonformat"/>
    <w:link w:val="ConsPlusNonformat0"/>
    <w:uiPriority w:val="99"/>
    <w:rsid w:val="004B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28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2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28C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B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8C5"/>
  </w:style>
  <w:style w:type="paragraph" w:customStyle="1" w:styleId="ConsPlusNonformat">
    <w:name w:val="ConsPlusNonformat"/>
    <w:link w:val="ConsPlusNonformat0"/>
    <w:uiPriority w:val="99"/>
    <w:rsid w:val="004B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28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23</cp:revision>
  <cp:lastPrinted>2018-01-26T02:52:00Z</cp:lastPrinted>
  <dcterms:created xsi:type="dcterms:W3CDTF">2018-01-25T05:20:00Z</dcterms:created>
  <dcterms:modified xsi:type="dcterms:W3CDTF">2018-11-14T05:15:00Z</dcterms:modified>
</cp:coreProperties>
</file>